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Ingrid Solberg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Dataforsker med fokus på maskinlæring og prediktiv analyse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+47 912 34 567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kijji-0b0glzrqrvhljxp">
        <w:r>
          <w:rPr>
            <w:sz w:val="18"/>
            <w:szCs w:val="18"/>
          </w:rPr>
          <w:t xml:space="preserve">ingrid.solberg@example.no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i_vknzwv_ox2qpdgknh2b">
        <w:r>
          <w:rPr>
            <w:sz w:val="18"/>
            <w:szCs w:val="18"/>
          </w:rPr>
          <w:t xml:space="preserve">https://ingridsolberg.no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Karl Johans gate 1, Oslo, Oslo, Norge, 0150</w:t>
      </w:r>
    </w:p>
    <w:p>
      <w:pPr>
        <w:spacing w:after="200" w:line="276"/>
        <w:jc w:val="center"/>
      </w:pPr>
      <w:hyperlink w:history="1" r:id="rIddn0heuns0j0qc9eh_1aa3">
        <w:r>
          <w:rPr>
            <w:sz w:val="18"/>
            <w:szCs w:val="18"/>
          </w:rPr>
          <w:t xml:space="preserve">@ingridsolberg</w:t>
        </w:r>
      </w:hyperlink>
      <w:r>
        <w:rPr>
          <w:sz w:val="18"/>
          <w:szCs w:val="18"/>
        </w:rPr>
        <w:t xml:space="preserve"> • </w:t>
      </w:r>
      <w:hyperlink w:history="1" r:id="rIdht_wtdznw5h_u0tn6gxcb">
        <w:r>
          <w:rPr>
            <w:sz w:val="18"/>
            <w:szCs w:val="18"/>
          </w:rPr>
          <w:t xml:space="preserve">@ingridsolberg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Grunnleggende informasjon</w:t>
      </w:r>
    </w:p>
    <w:p>
      <w:pPr>
        <w:spacing w:after="100" w:line="276"/>
      </w:pPr>
      <w:r>
        <w:rPr>
          <w:sz w:val="20"/>
          <w:szCs w:val="20"/>
        </w:rPr>
        <w:t xml:space="preserve">Dataforsker med master i informatikk og sterk bakgrunn innen maskinlæring,
statistikk og programvareutvikling. Har arbeidet med prediktive modeller,
kundeanalyse og stordata i finans- og telekombransjen.</w:t>
      </w:r>
    </w:p>
    <w:p>
      <w:pPr>
        <w:spacing w:after="100" w:line="276"/>
      </w:pPr>
      <w:r>
        <w:rPr>
          <w:sz w:val="20"/>
          <w:szCs w:val="20"/>
        </w:rPr>
        <w:t xml:space="preserve">Erfaring med hele datavitenskapens verdikjede – fra problemforståelse og
dataforberedelse til modellering, evaluering og drift i produksjon. Opptatt
av å formidle komplekse resultater på en tydelig måte og skape verdi gjennom
datadrevne beslutninger.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Utdanning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Universitetet i Oslo</w:t>
      </w:r>
      <w:r>
        <w:rPr>
          <w:sz w:val="18"/>
          <w:szCs w:val="18"/>
        </w:rPr>
        <w:t xml:space="preserve">	</w:t>
      </w:r>
      <w:hyperlink w:history="1" r:id="rIdw8fplvcoaonkvyb8dcjkj">
        <w:r>
          <w:rPr>
            <w:sz w:val="18"/>
            <w:szCs w:val="18"/>
          </w:rPr>
          <w:t xml:space="preserve">https://www.uio.no/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Informatikk og data science, Poeng: A (ECTS)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2017–juni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Fordypet meg i maskinlæring, statistisk læring og dyp læring med praktiske prosjekter innen tekst- og tidsserieanalyse.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Skrev masteroppgave om prediktive modeller for energiforbruk i bygg med gradient boosting og random forest.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Fikk erfaring med vitenskapelig metode, eksperimentdesign og formidling av komplekse resultater.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Relevant verktøykasse: Python, scikit-learn, TensorFlow, SQL og Git.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Kurs: </w:t>
      </w:r>
      <w:r>
        <w:rPr>
          <w:sz w:val="20"/>
          <w:szCs w:val="20"/>
        </w:rPr>
        <w:t xml:space="preserve">Maskinlæring, Statistisk læring, Dyp læring, Datavarehus og Big Data, Tekstanalyse og NLP, Bayesiansk statistikk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Universitetet i Bergen</w:t>
      </w:r>
      <w:r>
        <w:rPr>
          <w:sz w:val="18"/>
          <w:szCs w:val="18"/>
        </w:rPr>
        <w:t xml:space="preserve">	</w:t>
      </w:r>
      <w:hyperlink w:history="1" r:id="rIdrfxgyk5iyerhmbuirbswj">
        <w:r>
          <w:rPr>
            <w:sz w:val="18"/>
            <w:szCs w:val="18"/>
          </w:rPr>
          <w:t xml:space="preserve">https://www.uib.no/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Matematikk og informatikk, Poeng: A/B (ECTS)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2014–juni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Ga et solid grunnlag i matematikk, statistikk og programmering med vekt på algoritmer og datastrukturer.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Gjennomførte bacheloroppgave i samarbeid med en lokal bedrift om visualisering av offentlige data.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Utviklet ferdigheter i Python, R og databasemodellering.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Kurs: </w:t>
      </w:r>
      <w:r>
        <w:rPr>
          <w:sz w:val="20"/>
          <w:szCs w:val="20"/>
        </w:rPr>
        <w:t xml:space="preserve">Matematisk analyse, Lineær algebra, Algoritmer og datastrukturer, Statistikk, Databaser, Objektorientert programmering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Arbeidserfaring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DNB</w:t>
      </w:r>
      <w:r>
        <w:rPr>
          <w:sz w:val="18"/>
          <w:szCs w:val="18"/>
        </w:rPr>
        <w:t xml:space="preserve">	</w:t>
      </w:r>
      <w:hyperlink w:history="1" r:id="rId6fsldsxm4007jaymcvccy">
        <w:r>
          <w:rPr>
            <w:sz w:val="18"/>
            <w:szCs w:val="18"/>
          </w:rPr>
          <w:t xml:space="preserve">https://www.dnb.no/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Dataforsker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2022–Nå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Utvikler og drifter prediktive modeller for kredittrisiko og kundeadferd i samarbeid med forretningsområder.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Bygger MLOps-pipeline i Google Cloud, fra datahenting til automatisk retrening og modellovervåkning.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Gjennomfører A/B-tester og kausale analyser for å evaluere effekten av nye produkter og kampanjer.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Presenterer resultater for ledelsen og bidrar til strategiske beslutninger om risiko og kundeopplevelse.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Prediktiv analyse, Risikomodellering, MLOps, Python, Google Cloud, A/B-testing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Telenor</w:t>
      </w:r>
      <w:r>
        <w:rPr>
          <w:sz w:val="18"/>
          <w:szCs w:val="18"/>
        </w:rPr>
        <w:t xml:space="preserve">	</w:t>
      </w:r>
      <w:hyperlink w:history="1" r:id="rIdheou2gkxfkh37g-hyims8">
        <w:r>
          <w:rPr>
            <w:sz w:val="18"/>
            <w:szCs w:val="18"/>
          </w:rPr>
          <w:t xml:space="preserve">https://www.telenor.no/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Scientist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sep. 2019–feb.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Utviklet churn-modeller og kundesegmenteringsverktøy for å redusere kundeavgang i mobil- og bredbåndsmarkedet.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Bearbeidet store datamengder med Apache Spark og SQL for å bygge features og analysere kundedata.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Samarbeidet med produkt- og markedsavdelinger for å integrere modellresultater i kampanjestrategier.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Etablerte rutiner for modellovervåkning og dokumentasjon, noe som forbedret teamets leveranseevne.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Churn-modeller, Kundesegmentering, Apache Spark, SQL, Power BI, A/B-testing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Språk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Norsk: </w:t>
      </w:r>
      <w:r>
        <w:rPr>
          <w:sz w:val="20"/>
          <w:szCs w:val="20"/>
        </w:rPr>
        <w:t xml:space="preserve">Morsmål eller tospråklig nivå, Nøkkelord: Morsmål, Bokmål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Engelsk: </w:t>
      </w:r>
      <w:r>
        <w:rPr>
          <w:sz w:val="20"/>
          <w:szCs w:val="20"/>
        </w:rPr>
        <w:t xml:space="preserve">Fullt profesjonelt nivå, Nøkkelord: IELTS 8.0, Akademisk skriving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Ferdigheter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Maskinlæring: </w:t>
      </w:r>
      <w:r>
        <w:rPr>
          <w:sz w:val="20"/>
          <w:szCs w:val="20"/>
        </w:rPr>
        <w:t xml:space="preserve">Ekspert, Nøkkelord: Python, TensorFlow, PyTorch, scikit-learn, XGBoost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Dataanalyse og statistikk: </w:t>
      </w:r>
      <w:r>
        <w:rPr>
          <w:sz w:val="20"/>
          <w:szCs w:val="20"/>
        </w:rPr>
        <w:t xml:space="preserve">Ekspert, Nøkkelord: Statistisk testing, Regresjon, Tidsserieanalyse, Bayesiansk statistikk, Pandas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Big Data: </w:t>
      </w:r>
      <w:r>
        <w:rPr>
          <w:sz w:val="20"/>
          <w:szCs w:val="20"/>
        </w:rPr>
        <w:t xml:space="preserve">Avansert, Nøkkelord: Apache Spark, Databricks, SQL, Kafka, Airflow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Datavisualisering: </w:t>
      </w:r>
      <w:r>
        <w:rPr>
          <w:sz w:val="20"/>
          <w:szCs w:val="20"/>
        </w:rPr>
        <w:t xml:space="preserve">Avansert, Nøkkelord: Matplotlib, Plotly, Power BI, Tableau, Seaborn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Programmering: </w:t>
      </w:r>
      <w:r>
        <w:rPr>
          <w:sz w:val="20"/>
          <w:szCs w:val="20"/>
        </w:rPr>
        <w:t xml:space="preserve">Ekspert, Nøkkelord: Python, R, SQL, Git, FastAPI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Utmerkelser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Telenor Data Science Award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Telenor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2021</w:t>
      </w:r>
    </w:p>
    <w:p>
      <w:pPr>
        <w:spacing w:after="100" w:line="276"/>
      </w:pPr>
      <w:r>
        <w:rPr>
          <w:sz w:val="20"/>
          <w:szCs w:val="20"/>
        </w:rPr>
        <w:t xml:space="preserve">Fikk pris for arbeidet med prediktive churn-modeller som bidro til bedre kundebevaring og økt lønnsomhet.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Professional Machine Learning Engineer</w:t>
      </w:r>
      <w:r>
        <w:rPr>
          <w:sz w:val="18"/>
          <w:szCs w:val="18"/>
        </w:rPr>
        <w:t xml:space="preserve">	</w:t>
      </w:r>
      <w:hyperlink w:history="1" r:id="rIdukjt2wxhy-wpod59xh7sz">
        <w:r>
          <w:rPr>
            <w:sz w:val="18"/>
            <w:szCs w:val="18"/>
          </w:rPr>
          <w:t xml:space="preserve">https://cloud.google.com/learn/certification/machine-learning-engineer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 Cloud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apr. 2023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Deep Learning Specialization</w:t>
      </w:r>
      <w:r>
        <w:rPr>
          <w:sz w:val="18"/>
          <w:szCs w:val="18"/>
        </w:rPr>
        <w:t xml:space="preserve">	</w:t>
      </w:r>
      <w:hyperlink w:history="1" r:id="rIdyl0x2di9tat0kvahu8zrm">
        <w:r>
          <w:rPr>
            <w:sz w:val="18"/>
            <w:szCs w:val="18"/>
          </w:rPr>
          <w:t xml:space="preserve">https://www.coursera.org/specializations/deep-learning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Coursera / DeepLearning.AI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mai 2020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Publikasjoner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Prediktive modeller for energiforbruk i norske bygg</w:t>
      </w:r>
      <w:r>
        <w:rPr>
          <w:sz w:val="18"/>
          <w:szCs w:val="18"/>
        </w:rPr>
        <w:t xml:space="preserve">	</w:t>
      </w:r>
      <w:hyperlink w:history="1" r:id="rIdjdqy21c_jimlongzol5f6">
        <w:r>
          <w:rPr>
            <w:sz w:val="18"/>
            <w:szCs w:val="18"/>
          </w:rPr>
          <w:t xml:space="preserve">https://www.duo.uio.no/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Masteroppgave, Universitetet i Oslo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2019</w:t>
      </w:r>
    </w:p>
    <w:p>
      <w:pPr>
        <w:spacing w:after="100" w:line="276"/>
      </w:pPr>
      <w:r>
        <w:rPr>
          <w:sz w:val="20"/>
          <w:szCs w:val="20"/>
        </w:rPr>
        <w:t xml:space="preserve">Undersøkte hvordan gradient boosting og random forest kan forutsi timebasert energiforbruk og bidra til energieffektivisering.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Prosjekter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Energiprediksjon</w:t>
      </w:r>
      <w:r>
        <w:rPr>
          <w:sz w:val="18"/>
          <w:szCs w:val="18"/>
        </w:rPr>
        <w:t xml:space="preserve">	</w:t>
      </w:r>
      <w:hyperlink w:history="1" r:id="rIdkjqmp2e0yecfwwz7f-weg">
        <w:r>
          <w:rPr>
            <w:sz w:val="18"/>
            <w:szCs w:val="18"/>
          </w:rPr>
          <w:t xml:space="preserve">https://github.com/ingridsolberg/energiprediksjon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Åpen kildekode-prosjekt for prediksjon av energiforbruk basert på værdata og historiske målinger.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2023–juni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Utviklet en Python-pakke for tidsserieanalyse og prediksjon av strømforbruk.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Inneholder moduler for datahenting, feature engineering og modelltrening.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Dokumentert med eksempler og satt opp som FastAPI-tjeneste med Docker.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Python, FastAPI, XGBoost, Docker, Open source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Friluftsliv</w:t>
      </w:r>
      <w:r>
        <w:rPr>
          <w:sz w:val="20"/>
          <w:szCs w:val="20"/>
        </w:rPr>
        <w:t xml:space="preserve">: Fjellturer, Langrenn, Kajakk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Teknologi</w:t>
      </w:r>
      <w:r>
        <w:rPr>
          <w:sz w:val="20"/>
          <w:szCs w:val="20"/>
        </w:rPr>
        <w:t xml:space="preserve">: Kunstig intelligens, Etisk AI, Datavitenskap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Frivillig arbeid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Oslo Data Science Meetup</w:t>
      </w:r>
      <w:r>
        <w:rPr>
          <w:sz w:val="18"/>
          <w:szCs w:val="18"/>
        </w:rPr>
        <w:t xml:space="preserve">	</w:t>
      </w:r>
      <w:hyperlink w:history="1" r:id="rIdv5inv58d9cnjp_w6cbmoi">
        <w:r>
          <w:rPr>
            <w:sz w:val="18"/>
            <w:szCs w:val="18"/>
          </w:rPr>
          <w:t xml:space="preserve">https://www.meetup.com/Oslo-Data-Science-Meetup/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Frivillig arrangementansvarlig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2021–Nå</w:t>
      </w:r>
    </w:p>
    <w:p>
      <w:pPr>
        <w:spacing w:after="100" w:line="276"/>
      </w:pPr>
      <w:r>
        <w:rPr>
          <w:sz w:val="20"/>
          <w:szCs w:val="20"/>
        </w:rPr>
        <w:t xml:space="preserve">Bidrar til å arrangere faglige møter og workshops for datascience-miljøet i Oslo.
Holder introduksjonsforedrag om maskinlæring og etisk AI for nye medlemmer.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ijji-0b0glzrqrvhljxp" Type="http://schemas.openxmlformats.org/officeDocument/2006/relationships/hyperlink" Target="mailto:ingrid.solberg@example.no" TargetMode="External"/><Relationship Id="rIdi_vknzwv_ox2qpdgknh2b" Type="http://schemas.openxmlformats.org/officeDocument/2006/relationships/hyperlink" Target="https://ingridsolberg.no" TargetMode="External"/><Relationship Id="rIddn0heuns0j0qc9eh_1aa3" Type="http://schemas.openxmlformats.org/officeDocument/2006/relationships/hyperlink" Target="https://www.linkedin.com/in/ingridsolberg" TargetMode="External"/><Relationship Id="rIdht_wtdznw5h_u0tn6gxcb" Type="http://schemas.openxmlformats.org/officeDocument/2006/relationships/hyperlink" Target="https://github.com/ingridsolberg" TargetMode="External"/><Relationship Id="rIdw8fplvcoaonkvyb8dcjkj" Type="http://schemas.openxmlformats.org/officeDocument/2006/relationships/hyperlink" Target="https://www.uio.no/" TargetMode="External"/><Relationship Id="rIdrfxgyk5iyerhmbuirbswj" Type="http://schemas.openxmlformats.org/officeDocument/2006/relationships/hyperlink" Target="https://www.uib.no/" TargetMode="External"/><Relationship Id="rId6fsldsxm4007jaymcvccy" Type="http://schemas.openxmlformats.org/officeDocument/2006/relationships/hyperlink" Target="https://www.dnb.no/" TargetMode="External"/><Relationship Id="rIdheou2gkxfkh37g-hyims8" Type="http://schemas.openxmlformats.org/officeDocument/2006/relationships/hyperlink" Target="https://www.telenor.no/" TargetMode="External"/><Relationship Id="rIdukjt2wxhy-wpod59xh7sz" Type="http://schemas.openxmlformats.org/officeDocument/2006/relationships/hyperlink" Target="https://cloud.google.com/learn/certification/machine-learning-engineer" TargetMode="External"/><Relationship Id="rIdyl0x2di9tat0kvahu8zrm" Type="http://schemas.openxmlformats.org/officeDocument/2006/relationships/hyperlink" Target="https://www.coursera.org/specializations/deep-learning" TargetMode="External"/><Relationship Id="rIdjdqy21c_jimlongzol5f6" Type="http://schemas.openxmlformats.org/officeDocument/2006/relationships/hyperlink" Target="https://www.duo.uio.no/" TargetMode="External"/><Relationship Id="rIdkjqmp2e0yecfwwz7f-weg" Type="http://schemas.openxmlformats.org/officeDocument/2006/relationships/hyperlink" Target="https://github.com/ingridsolberg/energiprediksjon" TargetMode="External"/><Relationship Id="rIdv5inv58d9cnjp_w6cbmoi" Type="http://schemas.openxmlformats.org/officeDocument/2006/relationships/hyperlink" Target="https://www.meetup.com/Oslo-Data-Science-Meetup/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2026-08-22T05:10:16.127Z</dcterms:created>
  <dcterms:modified xsi:type="dcterms:W3CDTF">2026-08-22T05:10:16.127Z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